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B1" w:rsidRPr="007121B1" w:rsidRDefault="003F0FB1" w:rsidP="003F0FB1">
      <w:pPr>
        <w:pStyle w:val="versales"/>
        <w:rPr>
          <w:rFonts w:ascii="Arial" w:hAnsi="Arial" w:cs="Arial"/>
          <w:color w:val="auto"/>
        </w:rPr>
      </w:pPr>
      <w:bookmarkStart w:id="0" w:name="ComunicacionOficial6"/>
      <w:bookmarkStart w:id="1" w:name="_GoBack"/>
      <w:r w:rsidRPr="007121B1">
        <w:rPr>
          <w:rFonts w:ascii="Arial" w:hAnsi="Arial" w:cs="Arial"/>
          <w:color w:val="auto"/>
        </w:rPr>
        <w:t xml:space="preserve">Del gobierno del Distrito Federal, con la que remite contestación a punto de acuerdo, aprobado por la Cámara de Diputados, para que se mejoren las condiciones regulatorias que incidan en el proceso productivo de las </w:t>
      </w:r>
      <w:proofErr w:type="spellStart"/>
      <w:r w:rsidRPr="007121B1">
        <w:rPr>
          <w:rFonts w:ascii="Arial" w:hAnsi="Arial" w:cs="Arial"/>
          <w:color w:val="auto"/>
        </w:rPr>
        <w:t>Mipyme</w:t>
      </w:r>
      <w:proofErr w:type="spellEnd"/>
      <w:r w:rsidRPr="007121B1">
        <w:rPr>
          <w:rFonts w:ascii="Arial" w:hAnsi="Arial" w:cs="Arial"/>
          <w:color w:val="auto"/>
        </w:rPr>
        <w:t xml:space="preserve"> </w:t>
      </w:r>
    </w:p>
    <w:bookmarkEnd w:id="1"/>
    <w:p w:rsidR="003F0FB1" w:rsidRPr="007121B1" w:rsidRDefault="003F0FB1" w:rsidP="003F0FB1">
      <w:pPr>
        <w:pStyle w:val="derech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>México, DF, a 20 de febrero de 2012.</w:t>
      </w:r>
    </w:p>
    <w:p w:rsidR="003F0FB1" w:rsidRPr="007121B1" w:rsidRDefault="003F0FB1" w:rsidP="003F0FB1">
      <w:pPr>
        <w:pStyle w:val="nobrinco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Diputado Guadalupe Acosta Naranjo </w:t>
      </w:r>
    </w:p>
    <w:p w:rsidR="003F0FB1" w:rsidRPr="007121B1" w:rsidRDefault="003F0FB1" w:rsidP="003F0FB1">
      <w:pPr>
        <w:pStyle w:val="nobrinco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Presidente de la Mesa Directiva </w:t>
      </w:r>
    </w:p>
    <w:p w:rsidR="003F0FB1" w:rsidRPr="007121B1" w:rsidRDefault="003F0FB1" w:rsidP="003F0FB1">
      <w:pPr>
        <w:pStyle w:val="nobrinco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Cámara de Diputados </w:t>
      </w:r>
    </w:p>
    <w:p w:rsidR="003F0FB1" w:rsidRPr="007121B1" w:rsidRDefault="003F0FB1" w:rsidP="003F0FB1">
      <w:pPr>
        <w:pStyle w:val="nobrinco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LXI Legislatura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Presente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En ejercicio de la facultad conferida en la fracción III del artículo 23 de la Ley Orgánica de la Administración Pública del Distrito Federal, relativa a la conducción de las relaciones del jefe de gobierno con otros órganos de gobierno local, Poderes de la Unión, con los gobiernos de los estados y con las autoridades municipales, me permito adjuntar el oficio número DVEYFC/007/2012, mediante el cual el licenciado Santiago Pliego Rivero-Borrell, director de Vinculación Empresarial y Fomento Cooperativo en la delegación Cuajimalpa de Morelos, da respuesta al punto de acuerdo por el que se exhorta al titular de la Secretaría de Economía y a los titulares del Poder Ejecutivo de las entidades federativas, a los congresos locales y a los gobiernos municipales, a efecto de que mejoren las condiciones regulatorias que incidan en la actividad y en el proceso productivo de las </w:t>
      </w:r>
      <w:proofErr w:type="spellStart"/>
      <w:r w:rsidRPr="007121B1">
        <w:rPr>
          <w:rFonts w:ascii="Arial" w:hAnsi="Arial" w:cs="Arial"/>
          <w:sz w:val="22"/>
          <w:szCs w:val="22"/>
        </w:rPr>
        <w:t>Mipyme</w:t>
      </w:r>
      <w:proofErr w:type="spellEnd"/>
      <w:r w:rsidRPr="007121B1">
        <w:rPr>
          <w:rFonts w:ascii="Arial" w:hAnsi="Arial" w:cs="Arial"/>
          <w:sz w:val="22"/>
          <w:szCs w:val="22"/>
        </w:rPr>
        <w:t xml:space="preserve"> para que éstas cuenten con un ambiente de negocios claro, ordenado y propicio para la eficiencia de los procesos económicos.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Lo anterior en relación con el oficio número D.G.P.L.61-II-8-1762, en donde se comunicó por parte del vicepresidente de la Mesa Directiva de ese órgano legislativo la aprobación del punto de acuerdo, en sesión celebrada el 8 de noviembre del 2011, relacionado con el asunto antes citado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>Aprovecho la oportunidad para enviarle un cordial saludo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r w:rsidRPr="007121B1">
        <w:rPr>
          <w:rFonts w:ascii="Arial" w:hAnsi="Arial" w:cs="Arial"/>
        </w:rPr>
        <w:t xml:space="preserve">Atentamente 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r w:rsidRPr="007121B1">
        <w:rPr>
          <w:rFonts w:ascii="Arial" w:hAnsi="Arial" w:cs="Arial"/>
        </w:rPr>
        <w:t>Licenciado José Ángel Ávila Pérez (rúbrica)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r w:rsidRPr="007121B1">
        <w:rPr>
          <w:rFonts w:ascii="Arial" w:hAnsi="Arial" w:cs="Arial"/>
        </w:rPr>
        <w:t>Secretario de Gobierno del Distrito Federal</w:t>
      </w:r>
    </w:p>
    <w:p w:rsidR="003F0FB1" w:rsidRPr="007121B1" w:rsidRDefault="003F0FB1" w:rsidP="003F0FB1">
      <w:pPr>
        <w:pStyle w:val="derech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>Cuajimalpa de Morelos, DF, a 15 de febrero de 2012.</w:t>
      </w:r>
    </w:p>
    <w:p w:rsidR="003F0FB1" w:rsidRPr="007121B1" w:rsidRDefault="003F0FB1" w:rsidP="003F0FB1">
      <w:pPr>
        <w:pStyle w:val="nobrinco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Eliseo </w:t>
      </w:r>
      <w:proofErr w:type="spellStart"/>
      <w:r w:rsidRPr="007121B1">
        <w:rPr>
          <w:rStyle w:val="negritas"/>
          <w:rFonts w:ascii="Arial" w:hAnsi="Arial" w:cs="Arial"/>
          <w:sz w:val="22"/>
          <w:szCs w:val="22"/>
        </w:rPr>
        <w:t>Moyao</w:t>
      </w:r>
      <w:proofErr w:type="spellEnd"/>
      <w:r w:rsidRPr="007121B1">
        <w:rPr>
          <w:rStyle w:val="negritas"/>
          <w:rFonts w:ascii="Arial" w:hAnsi="Arial" w:cs="Arial"/>
          <w:sz w:val="22"/>
          <w:szCs w:val="22"/>
        </w:rPr>
        <w:t xml:space="preserve"> Morales </w:t>
      </w:r>
    </w:p>
    <w:p w:rsidR="003F0FB1" w:rsidRPr="007121B1" w:rsidRDefault="003F0FB1" w:rsidP="003F0FB1">
      <w:pPr>
        <w:pStyle w:val="nobrinco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>Coordinador de Enlace Delegacional</w:t>
      </w:r>
      <w:r w:rsidRPr="007121B1">
        <w:rPr>
          <w:rFonts w:ascii="Arial" w:hAnsi="Arial" w:cs="Arial"/>
          <w:sz w:val="22"/>
          <w:szCs w:val="22"/>
        </w:rPr>
        <w:t xml:space="preserve">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Presente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Con base en el oficio número SG/CED/2684/20 11, con fecha 22 de noviembre de 2011, en el cual solicita las acciones conducentes en el mejoramiento de las condiciones de las actividades y procesos productivos de las </w:t>
      </w:r>
      <w:proofErr w:type="spellStart"/>
      <w:r w:rsidRPr="007121B1">
        <w:rPr>
          <w:rFonts w:ascii="Arial" w:hAnsi="Arial" w:cs="Arial"/>
          <w:sz w:val="22"/>
          <w:szCs w:val="22"/>
        </w:rPr>
        <w:t>Mipyme</w:t>
      </w:r>
      <w:proofErr w:type="spellEnd"/>
      <w:r w:rsidRPr="007121B1">
        <w:rPr>
          <w:rFonts w:ascii="Arial" w:hAnsi="Arial" w:cs="Arial"/>
          <w:sz w:val="22"/>
          <w:szCs w:val="22"/>
        </w:rPr>
        <w:t xml:space="preserve">, informo lo siguiente: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lastRenderedPageBreak/>
        <w:t>Se lleva un trabajo otorgando el servicio de asesorías especializadas en materia Administrativa, desarrollo de habilidades gerenciales, diseño comercial y mercadotecnia, a fin de proporcionarles las herramientas necesarias para desarrollar habilidades y puedan crecer, convirtiéndose así en fuentes generadoras de empleo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La asesoría es gratuita y personalizada, llevándose a cabo en las instalaciones de la asociación o en el negocio a fin de realizar evaluaciones y plantear estrategias. El apoyo empleado para potencializar a la </w:t>
      </w:r>
      <w:proofErr w:type="spellStart"/>
      <w:r w:rsidRPr="007121B1">
        <w:rPr>
          <w:rFonts w:ascii="Arial" w:hAnsi="Arial" w:cs="Arial"/>
          <w:sz w:val="22"/>
          <w:szCs w:val="22"/>
        </w:rPr>
        <w:t>Mipyme</w:t>
      </w:r>
      <w:proofErr w:type="spellEnd"/>
      <w:r w:rsidRPr="007121B1">
        <w:rPr>
          <w:rFonts w:ascii="Arial" w:hAnsi="Arial" w:cs="Arial"/>
          <w:sz w:val="22"/>
          <w:szCs w:val="22"/>
        </w:rPr>
        <w:t xml:space="preserve"> lo cubre la Secretaria de Economía, siempre y cuando cumpla con los requisitos que a continuación se enumeran; </w:t>
      </w:r>
    </w:p>
    <w:p w:rsidR="003F0FB1" w:rsidRPr="007121B1" w:rsidRDefault="003F0FB1" w:rsidP="003F0FB1">
      <w:pPr>
        <w:pStyle w:val="sangri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• Documentación de la empresa: </w:t>
      </w:r>
    </w:p>
    <w:p w:rsidR="003F0FB1" w:rsidRPr="007121B1" w:rsidRDefault="003F0FB1" w:rsidP="003F0FB1">
      <w:pPr>
        <w:pStyle w:val="sangrot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Se hayan dado de alta ante el SAT como persona moral o física con actividad empresarial, régimen intermedio. </w:t>
      </w:r>
    </w:p>
    <w:p w:rsidR="003F0FB1" w:rsidRPr="007121B1" w:rsidRDefault="003F0FB1" w:rsidP="003F0FB1">
      <w:pPr>
        <w:pStyle w:val="sangrot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Datos: nombre de la empresa, giro, domicilio fiscal, teléfono y correo electrónico. </w:t>
      </w:r>
    </w:p>
    <w:p w:rsidR="003F0FB1" w:rsidRPr="007121B1" w:rsidRDefault="003F0FB1" w:rsidP="003F0FB1">
      <w:pPr>
        <w:pStyle w:val="sangri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• Documentación del empresario: </w:t>
      </w:r>
    </w:p>
    <w:p w:rsidR="003F0FB1" w:rsidRPr="007121B1" w:rsidRDefault="003F0FB1" w:rsidP="003F0FB1">
      <w:pPr>
        <w:pStyle w:val="sangrot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Nombre completo del empresario, domicilio, teléfono y correo electrónico. </w:t>
      </w:r>
    </w:p>
    <w:p w:rsidR="003F0FB1" w:rsidRPr="007121B1" w:rsidRDefault="003F0FB1" w:rsidP="003F0FB1">
      <w:pPr>
        <w:pStyle w:val="sangrot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Copia de identificación oficial. </w:t>
      </w:r>
    </w:p>
    <w:p w:rsidR="003F0FB1" w:rsidRPr="007121B1" w:rsidRDefault="003F0FB1" w:rsidP="003F0FB1">
      <w:pPr>
        <w:pStyle w:val="sangrot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Copia del CURP. </w:t>
      </w:r>
    </w:p>
    <w:p w:rsidR="003F0FB1" w:rsidRPr="007121B1" w:rsidRDefault="003F0FB1" w:rsidP="003F0FB1">
      <w:pPr>
        <w:pStyle w:val="sangri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>• Documentación de los trabajadores:</w:t>
      </w:r>
    </w:p>
    <w:p w:rsidR="003F0FB1" w:rsidRPr="007121B1" w:rsidRDefault="003F0FB1" w:rsidP="003F0FB1">
      <w:pPr>
        <w:pStyle w:val="sangrot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Nombre completo del trabajador, puesto que desempeña, tipo de relación laboral, domicilio, teléfono y correo e1ectronico. </w:t>
      </w:r>
    </w:p>
    <w:p w:rsidR="003F0FB1" w:rsidRPr="007121B1" w:rsidRDefault="003F0FB1" w:rsidP="003F0FB1">
      <w:pPr>
        <w:pStyle w:val="sangrot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Copia de identificación oficial. </w:t>
      </w:r>
    </w:p>
    <w:p w:rsidR="003F0FB1" w:rsidRPr="007121B1" w:rsidRDefault="003F0FB1" w:rsidP="003F0FB1">
      <w:pPr>
        <w:pStyle w:val="sangrot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Copia del CURP.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Por el momento las </w:t>
      </w:r>
      <w:proofErr w:type="spellStart"/>
      <w:r w:rsidRPr="007121B1">
        <w:rPr>
          <w:rFonts w:ascii="Arial" w:hAnsi="Arial" w:cs="Arial"/>
          <w:sz w:val="22"/>
          <w:szCs w:val="22"/>
        </w:rPr>
        <w:t>Mipyme</w:t>
      </w:r>
      <w:proofErr w:type="spellEnd"/>
      <w:r w:rsidRPr="007121B1">
        <w:rPr>
          <w:rFonts w:ascii="Arial" w:hAnsi="Arial" w:cs="Arial"/>
          <w:sz w:val="22"/>
          <w:szCs w:val="22"/>
        </w:rPr>
        <w:t xml:space="preserve"> que cubrieron los requisitos antes señalados serán </w:t>
      </w:r>
      <w:proofErr w:type="gramStart"/>
      <w:r w:rsidRPr="007121B1">
        <w:rPr>
          <w:rFonts w:ascii="Arial" w:hAnsi="Arial" w:cs="Arial"/>
          <w:sz w:val="22"/>
          <w:szCs w:val="22"/>
        </w:rPr>
        <w:t>beneficiadas</w:t>
      </w:r>
      <w:proofErr w:type="gramEnd"/>
      <w:r w:rsidRPr="007121B1">
        <w:rPr>
          <w:rFonts w:ascii="Arial" w:hAnsi="Arial" w:cs="Arial"/>
          <w:sz w:val="22"/>
          <w:szCs w:val="22"/>
        </w:rPr>
        <w:t xml:space="preserve"> por este proyecto.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Sin más por el momento, aprovecho la ocasión para enviarle un cordial saludo. 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r w:rsidRPr="007121B1">
        <w:rPr>
          <w:rFonts w:ascii="Arial" w:hAnsi="Arial" w:cs="Arial"/>
        </w:rPr>
        <w:t xml:space="preserve">Atentamente 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r w:rsidRPr="007121B1">
        <w:rPr>
          <w:rFonts w:ascii="Arial" w:hAnsi="Arial" w:cs="Arial"/>
        </w:rPr>
        <w:t>Licenciado Santiago Pliego Rivero-Borrell (rúbrica)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r w:rsidRPr="007121B1">
        <w:rPr>
          <w:rFonts w:ascii="Arial" w:hAnsi="Arial" w:cs="Arial"/>
        </w:rPr>
        <w:t>Director de Vinculación Empresarial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proofErr w:type="gramStart"/>
      <w:r w:rsidRPr="007121B1">
        <w:rPr>
          <w:rFonts w:ascii="Arial" w:hAnsi="Arial" w:cs="Arial"/>
        </w:rPr>
        <w:t>y</w:t>
      </w:r>
      <w:proofErr w:type="gramEnd"/>
      <w:r w:rsidRPr="007121B1">
        <w:rPr>
          <w:rFonts w:ascii="Arial" w:hAnsi="Arial" w:cs="Arial"/>
        </w:rPr>
        <w:t xml:space="preserve"> Fomento Cooperativo</w:t>
      </w:r>
    </w:p>
    <w:p w:rsidR="003F0FB1" w:rsidRPr="007121B1" w:rsidRDefault="003F0FB1" w:rsidP="003F0FB1">
      <w:pPr>
        <w:pStyle w:val="nobrinco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Licenciado Marcelo Luis Ebrard </w:t>
      </w:r>
      <w:proofErr w:type="spellStart"/>
      <w:r w:rsidRPr="007121B1">
        <w:rPr>
          <w:rStyle w:val="negritas"/>
          <w:rFonts w:ascii="Arial" w:hAnsi="Arial" w:cs="Arial"/>
          <w:sz w:val="22"/>
          <w:szCs w:val="22"/>
        </w:rPr>
        <w:t>Casaubón</w:t>
      </w:r>
      <w:proofErr w:type="spellEnd"/>
      <w:r w:rsidRPr="007121B1">
        <w:rPr>
          <w:rStyle w:val="negritas"/>
          <w:rFonts w:ascii="Arial" w:hAnsi="Arial" w:cs="Arial"/>
          <w:sz w:val="22"/>
          <w:szCs w:val="22"/>
        </w:rPr>
        <w:t xml:space="preserve"> </w:t>
      </w:r>
    </w:p>
    <w:p w:rsidR="003F0FB1" w:rsidRPr="007121B1" w:rsidRDefault="003F0FB1" w:rsidP="003F0FB1">
      <w:pPr>
        <w:pStyle w:val="nobrinco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Jefe de Gobierno del Distrito Federal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Presente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lastRenderedPageBreak/>
        <w:t xml:space="preserve">En sesión celebrada en esta fecha, la Cámara de Diputados del honorable Congreso de la Unión aprobó los puntos de acuerdo que a continuación se transcriben: </w:t>
      </w:r>
    </w:p>
    <w:p w:rsidR="003F0FB1" w:rsidRPr="007121B1" w:rsidRDefault="003F0FB1" w:rsidP="003F0FB1">
      <w:pPr>
        <w:pStyle w:val="sangria"/>
        <w:rPr>
          <w:rFonts w:ascii="Arial" w:hAnsi="Arial" w:cs="Arial"/>
          <w:sz w:val="22"/>
          <w:szCs w:val="22"/>
        </w:rPr>
      </w:pPr>
      <w:r w:rsidRPr="007121B1">
        <w:rPr>
          <w:rStyle w:val="negritas"/>
          <w:rFonts w:ascii="Arial" w:hAnsi="Arial" w:cs="Arial"/>
          <w:sz w:val="22"/>
          <w:szCs w:val="22"/>
        </w:rPr>
        <w:t xml:space="preserve">“Primero. </w:t>
      </w:r>
      <w:r w:rsidRPr="007121B1">
        <w:rPr>
          <w:rFonts w:ascii="Arial" w:hAnsi="Arial" w:cs="Arial"/>
          <w:sz w:val="22"/>
          <w:szCs w:val="22"/>
        </w:rPr>
        <w:t xml:space="preserve">Se exhorta al titular de la Secretaría de Economía y a los titulares del Poder Ejecutivo de las entidades federativas, a los congresos locales y a los gobiernos municipales, a efecto de que mejoren las condiciones regulatorias que incidan en la actividad y en el proceso productivo de las </w:t>
      </w:r>
      <w:proofErr w:type="spellStart"/>
      <w:r w:rsidRPr="007121B1">
        <w:rPr>
          <w:rFonts w:ascii="Arial" w:hAnsi="Arial" w:cs="Arial"/>
          <w:sz w:val="22"/>
          <w:szCs w:val="22"/>
        </w:rPr>
        <w:t>Mipyme</w:t>
      </w:r>
      <w:proofErr w:type="spellEnd"/>
      <w:r w:rsidRPr="007121B1">
        <w:rPr>
          <w:rFonts w:ascii="Arial" w:hAnsi="Arial" w:cs="Arial"/>
          <w:sz w:val="22"/>
          <w:szCs w:val="22"/>
        </w:rPr>
        <w:t>, para que éstas cuenten con un ambiente de negocios claro, ordenado y propicio para la eficiencia de los procesos económicos. En específico, procuren la coordinación, coherencia y estricta necesidad de los requerimientos en los trámites de su competencia, favoreciendo el uso de herramientas tecnológicas, el acceso a la información y la mejora regulatoria.</w:t>
      </w:r>
      <w:r w:rsidRPr="007121B1">
        <w:rPr>
          <w:rStyle w:val="negritas"/>
          <w:rFonts w:ascii="Arial" w:hAnsi="Arial" w:cs="Arial"/>
          <w:sz w:val="22"/>
          <w:szCs w:val="22"/>
        </w:rPr>
        <w:t xml:space="preserve"> Segundo.</w:t>
      </w:r>
      <w:r w:rsidRPr="007121B1">
        <w:rPr>
          <w:rFonts w:ascii="Arial" w:hAnsi="Arial" w:cs="Arial"/>
          <w:sz w:val="22"/>
          <w:szCs w:val="22"/>
        </w:rPr>
        <w:t xml:space="preserve"> Se exhorta al titular de la Secretaría de Economía a efecto de informar acerca de los convenios considerados en el artículo 13 de la Ley para el Desarrollo de la Competitividad de la Micro, Pequeña y Mediana Empresa, que haya celebrado con las entidades federativas, el Distrito Federal y los municipios para la consecución de los objetivos de la mencionada ley.” </w:t>
      </w:r>
    </w:p>
    <w:p w:rsidR="003F0FB1" w:rsidRPr="007121B1" w:rsidRDefault="003F0FB1" w:rsidP="003F0FB1">
      <w:pPr>
        <w:pStyle w:val="NormalWeb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 xml:space="preserve">Lo que hacemos de su conocimiento, para los efectos a que haya lugar. </w:t>
      </w:r>
    </w:p>
    <w:p w:rsidR="003F0FB1" w:rsidRPr="007121B1" w:rsidRDefault="003F0FB1" w:rsidP="003F0FB1">
      <w:pPr>
        <w:pStyle w:val="derecha"/>
        <w:rPr>
          <w:rFonts w:ascii="Arial" w:hAnsi="Arial" w:cs="Arial"/>
          <w:sz w:val="22"/>
          <w:szCs w:val="22"/>
        </w:rPr>
      </w:pPr>
      <w:r w:rsidRPr="007121B1">
        <w:rPr>
          <w:rFonts w:ascii="Arial" w:hAnsi="Arial" w:cs="Arial"/>
          <w:sz w:val="22"/>
          <w:szCs w:val="22"/>
        </w:rPr>
        <w:t>México, DF, a 8 de noviembre de 2011.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r w:rsidRPr="007121B1">
        <w:rPr>
          <w:rFonts w:ascii="Arial" w:hAnsi="Arial" w:cs="Arial"/>
        </w:rPr>
        <w:t>Diputado Jesús María Rodríguez Hernández</w:t>
      </w:r>
    </w:p>
    <w:p w:rsidR="003F0FB1" w:rsidRPr="007121B1" w:rsidRDefault="003F0FB1" w:rsidP="003F0FB1">
      <w:pPr>
        <w:pStyle w:val="atentamente"/>
        <w:rPr>
          <w:rFonts w:ascii="Arial" w:hAnsi="Arial" w:cs="Arial"/>
        </w:rPr>
      </w:pPr>
      <w:r w:rsidRPr="007121B1">
        <w:rPr>
          <w:rFonts w:ascii="Arial" w:hAnsi="Arial" w:cs="Arial"/>
        </w:rPr>
        <w:t>Vicepresidente</w:t>
      </w:r>
    </w:p>
    <w:bookmarkEnd w:id="0"/>
    <w:p w:rsidR="008068BD" w:rsidRPr="007121B1" w:rsidRDefault="007121B1">
      <w:pPr>
        <w:rPr>
          <w:rFonts w:ascii="Arial" w:hAnsi="Arial" w:cs="Arial"/>
        </w:rPr>
      </w:pPr>
    </w:p>
    <w:sectPr w:rsidR="008068BD" w:rsidRPr="00712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1"/>
    <w:rsid w:val="003F0FB1"/>
    <w:rsid w:val="007121B1"/>
    <w:rsid w:val="00B4687E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F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3F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3F0F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3F0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3F0FB1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3F0FB1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ota">
    <w:name w:val="sangrota"/>
    <w:basedOn w:val="Normal"/>
    <w:rsid w:val="003F0FB1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3F0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F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3F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3F0F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3F0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3F0FB1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3F0FB1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ota">
    <w:name w:val="sangrota"/>
    <w:basedOn w:val="Normal"/>
    <w:rsid w:val="003F0FB1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3F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40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786">
              <w:marLeft w:val="0"/>
              <w:marRight w:val="0"/>
              <w:marTop w:val="0"/>
              <w:marBottom w:val="9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446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360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49303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1978">
                                  <w:marLeft w:val="0"/>
                                  <w:marRight w:val="0"/>
                                  <w:marTop w:val="15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1740">
                                      <w:marLeft w:val="0"/>
                                      <w:marRight w:val="0"/>
                                      <w:marTop w:val="15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2012-03-06T18:46:00Z</dcterms:created>
  <dcterms:modified xsi:type="dcterms:W3CDTF">2012-03-06T19:33:00Z</dcterms:modified>
</cp:coreProperties>
</file>